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Шановний партнер,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 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Компанія _____________________________________________________ запрошує вас відвідати наш стенд № _________ в павільйоні ______________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на </w:t>
      </w:r>
      <w:r w:rsidR="00BD6498">
        <w:rPr>
          <w:rFonts w:asciiTheme="minorHAnsi" w:hAnsiTheme="minorHAnsi"/>
          <w:sz w:val="28"/>
          <w:szCs w:val="28"/>
          <w:lang w:val="uk-UA"/>
        </w:rPr>
        <w:t xml:space="preserve">Міжнародній виставці індустрії краси </w:t>
      </w:r>
      <w:r w:rsidR="00BD6498">
        <w:rPr>
          <w:rFonts w:asciiTheme="minorHAnsi" w:hAnsiTheme="minorHAnsi"/>
          <w:sz w:val="28"/>
          <w:szCs w:val="28"/>
          <w:lang w:val="en-US"/>
        </w:rPr>
        <w:t>InterCHARM</w:t>
      </w:r>
      <w:r w:rsidR="00BD6498" w:rsidRPr="00BD6498">
        <w:rPr>
          <w:rFonts w:asciiTheme="minorHAnsi" w:hAnsiTheme="minorHAnsi"/>
          <w:sz w:val="28"/>
          <w:szCs w:val="28"/>
          <w:lang w:val="uk-UA"/>
        </w:rPr>
        <w:t>-</w:t>
      </w:r>
      <w:r w:rsidR="00BD6498">
        <w:rPr>
          <w:rFonts w:asciiTheme="minorHAnsi" w:hAnsiTheme="minorHAnsi"/>
          <w:sz w:val="28"/>
          <w:szCs w:val="28"/>
          <w:lang w:val="uk-UA"/>
        </w:rPr>
        <w:t>Україна 2021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6F6884">
        <w:rPr>
          <w:rFonts w:asciiTheme="minorHAnsi" w:hAnsiTheme="minorHAnsi"/>
          <w:sz w:val="28"/>
          <w:szCs w:val="28"/>
          <w:lang w:val="uk-UA"/>
        </w:rPr>
        <w:t xml:space="preserve">що відбудеться </w:t>
      </w:r>
      <w:r w:rsidR="005B32FE">
        <w:rPr>
          <w:rFonts w:asciiTheme="minorHAnsi" w:hAnsiTheme="minorHAnsi"/>
          <w:sz w:val="28"/>
          <w:szCs w:val="28"/>
          <w:lang w:val="uk-UA"/>
        </w:rPr>
        <w:t xml:space="preserve">з </w:t>
      </w:r>
      <w:r w:rsidR="00EB7ACD">
        <w:rPr>
          <w:rFonts w:asciiTheme="minorHAnsi" w:hAnsiTheme="minorHAnsi"/>
          <w:sz w:val="28"/>
          <w:szCs w:val="28"/>
          <w:lang w:val="uk-UA"/>
        </w:rPr>
        <w:t>2</w:t>
      </w:r>
      <w:r w:rsidR="00BD6498">
        <w:rPr>
          <w:rFonts w:asciiTheme="minorHAnsi" w:hAnsiTheme="minorHAnsi"/>
          <w:sz w:val="28"/>
          <w:szCs w:val="28"/>
          <w:lang w:val="uk-UA"/>
        </w:rPr>
        <w:t>2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по </w:t>
      </w:r>
      <w:r w:rsidR="00EB7ACD">
        <w:rPr>
          <w:rFonts w:asciiTheme="minorHAnsi" w:hAnsiTheme="minorHAnsi"/>
          <w:sz w:val="28"/>
          <w:szCs w:val="28"/>
          <w:lang w:val="uk-UA"/>
        </w:rPr>
        <w:t>2</w:t>
      </w:r>
      <w:r w:rsidR="00BD6498">
        <w:rPr>
          <w:rFonts w:asciiTheme="minorHAnsi" w:hAnsiTheme="minorHAnsi"/>
          <w:sz w:val="28"/>
          <w:szCs w:val="28"/>
          <w:lang w:val="uk-UA"/>
        </w:rPr>
        <w:t>4</w:t>
      </w:r>
      <w:r w:rsidR="00EB7ACD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BD6498">
        <w:rPr>
          <w:rFonts w:asciiTheme="minorHAnsi" w:hAnsiTheme="minorHAnsi"/>
          <w:sz w:val="28"/>
          <w:szCs w:val="28"/>
          <w:lang w:val="uk-UA"/>
        </w:rPr>
        <w:t>вересня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202</w:t>
      </w:r>
      <w:r w:rsidR="00EB7ACD">
        <w:rPr>
          <w:rFonts w:asciiTheme="minorHAnsi" w:hAnsiTheme="minorHAnsi"/>
          <w:sz w:val="28"/>
          <w:szCs w:val="28"/>
          <w:lang w:val="uk-UA"/>
        </w:rPr>
        <w:t>1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року в МВЦ, м Київ (м. Лівобережна).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На виставці наша компанія </w:t>
      </w:r>
      <w:r>
        <w:rPr>
          <w:rFonts w:asciiTheme="minorHAnsi" w:hAnsiTheme="minorHAnsi"/>
          <w:sz w:val="28"/>
          <w:szCs w:val="28"/>
          <w:lang w:val="uk-UA"/>
        </w:rPr>
        <w:t>презентує</w:t>
      </w:r>
      <w:r w:rsidRPr="00321D98">
        <w:rPr>
          <w:rFonts w:asciiTheme="minorHAnsi" w:hAnsiTheme="minorHAnsi"/>
          <w:sz w:val="28"/>
          <w:szCs w:val="28"/>
          <w:lang w:val="uk-UA"/>
        </w:rPr>
        <w:t>:</w:t>
      </w:r>
    </w:p>
    <w:p w:rsidR="00321D98" w:rsidRPr="00321D98" w:rsidRDefault="00321D98" w:rsidP="00321D98">
      <w:pPr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321D98">
        <w:rPr>
          <w:rFonts w:asciiTheme="minorHAnsi" w:hAnsiTheme="minorHAnsi"/>
          <w:i/>
          <w:sz w:val="28"/>
          <w:szCs w:val="28"/>
          <w:lang w:val="uk-UA"/>
        </w:rPr>
        <w:t>- Вказати яка продукція / новинки будуть представлені на стенді.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Використовуючи наш промокод _______, ви зможете безкоштовно отримати електронний квиток на сайті виставки </w:t>
      </w:r>
      <w:r w:rsidR="00BD6498">
        <w:rPr>
          <w:rFonts w:asciiTheme="minorHAnsi" w:hAnsiTheme="minorHAnsi"/>
          <w:sz w:val="28"/>
          <w:szCs w:val="28"/>
          <w:lang w:val="en-US"/>
        </w:rPr>
        <w:t>www</w:t>
      </w:r>
      <w:r w:rsidR="00BD6498" w:rsidRPr="00BD6498">
        <w:rPr>
          <w:rFonts w:asciiTheme="minorHAnsi" w:hAnsiTheme="minorHAnsi"/>
          <w:sz w:val="28"/>
          <w:szCs w:val="28"/>
        </w:rPr>
        <w:t>.</w:t>
      </w:r>
      <w:r w:rsidR="00BD6498" w:rsidRPr="00BD6498">
        <w:rPr>
          <w:rFonts w:asciiTheme="minorHAnsi" w:hAnsiTheme="minorHAnsi"/>
          <w:sz w:val="28"/>
          <w:szCs w:val="28"/>
          <w:lang w:val="uk-UA"/>
        </w:rPr>
        <w:t>intercharm.kiev.ua</w:t>
      </w:r>
      <w:r w:rsidR="00BD6498">
        <w:rPr>
          <w:rFonts w:asciiTheme="minorHAnsi" w:hAnsiTheme="minorHAnsi"/>
          <w:sz w:val="28"/>
          <w:szCs w:val="28"/>
          <w:lang w:val="uk-UA"/>
        </w:rPr>
        <w:t>.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Без використання промокод</w:t>
      </w:r>
      <w:r>
        <w:rPr>
          <w:rFonts w:asciiTheme="minorHAnsi" w:hAnsiTheme="minorHAnsi"/>
          <w:sz w:val="28"/>
          <w:szCs w:val="28"/>
          <w:lang w:val="uk-UA"/>
        </w:rPr>
        <w:t>у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відвідування виставки - платне.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Важливо! Промокод дійсн</w:t>
      </w:r>
      <w:r>
        <w:rPr>
          <w:rFonts w:asciiTheme="minorHAnsi" w:hAnsiTheme="minorHAnsi"/>
          <w:sz w:val="28"/>
          <w:szCs w:val="28"/>
          <w:lang w:val="uk-UA"/>
        </w:rPr>
        <w:t>ий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sz w:val="28"/>
          <w:szCs w:val="28"/>
          <w:lang w:val="uk-UA"/>
        </w:rPr>
        <w:t>лише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при отриманні електронного квитка на сайті виставки та ді</w:t>
      </w:r>
      <w:r w:rsidR="00884A53">
        <w:rPr>
          <w:rFonts w:asciiTheme="minorHAnsi" w:hAnsiTheme="minorHAnsi"/>
          <w:sz w:val="28"/>
          <w:szCs w:val="28"/>
          <w:lang w:val="uk-UA"/>
        </w:rPr>
        <w:t>є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до закінчення </w:t>
      </w:r>
      <w:r w:rsidR="00DA279F">
        <w:rPr>
          <w:rFonts w:asciiTheme="minorHAnsi" w:hAnsiTheme="minorHAnsi"/>
          <w:sz w:val="28"/>
          <w:szCs w:val="28"/>
          <w:lang w:val="en-US"/>
        </w:rPr>
        <w:t>InterCHARM</w:t>
      </w:r>
      <w:r w:rsidR="00DA279F" w:rsidRPr="00BD6498">
        <w:rPr>
          <w:rFonts w:asciiTheme="minorHAnsi" w:hAnsiTheme="minorHAnsi"/>
          <w:sz w:val="28"/>
          <w:szCs w:val="28"/>
          <w:lang w:val="uk-UA"/>
        </w:rPr>
        <w:t>-</w:t>
      </w:r>
      <w:r w:rsidR="00DA279F">
        <w:rPr>
          <w:rFonts w:asciiTheme="minorHAnsi" w:hAnsiTheme="minorHAnsi"/>
          <w:sz w:val="28"/>
          <w:szCs w:val="28"/>
          <w:lang w:val="uk-UA"/>
        </w:rPr>
        <w:t>Україна 2021</w:t>
      </w:r>
      <w:r w:rsidRPr="00321D98">
        <w:rPr>
          <w:rFonts w:asciiTheme="minorHAnsi" w:hAnsiTheme="minorHAnsi"/>
          <w:sz w:val="28"/>
          <w:szCs w:val="28"/>
          <w:lang w:val="uk-UA"/>
        </w:rPr>
        <w:t>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C809F0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До зустрічі на нашому стенді!</w:t>
      </w:r>
    </w:p>
    <w:p w:rsidR="00897485" w:rsidRPr="00321D98" w:rsidRDefault="00897485" w:rsidP="00321D98">
      <w:pPr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C809F0" w:rsidRPr="00321D98" w:rsidRDefault="00884A53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 повагою</w:t>
      </w:r>
      <w:r w:rsidR="00C809F0" w:rsidRPr="00321D98">
        <w:rPr>
          <w:rFonts w:asciiTheme="minorHAnsi" w:hAnsiTheme="minorHAnsi"/>
          <w:sz w:val="28"/>
          <w:szCs w:val="28"/>
          <w:lang w:val="uk-UA"/>
        </w:rPr>
        <w:t>,</w:t>
      </w:r>
    </w:p>
    <w:p w:rsidR="00A12BDD" w:rsidRDefault="00262C65" w:rsidP="002841EB">
      <w:pPr>
        <w:ind w:right="566"/>
        <w:jc w:val="both"/>
        <w:rPr>
          <w:rFonts w:asciiTheme="minorHAnsi" w:hAnsiTheme="minorHAnsi"/>
          <w:sz w:val="28"/>
          <w:szCs w:val="28"/>
          <w:lang w:val="en-US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к</w:t>
      </w:r>
      <w:r w:rsidR="00A12BDD" w:rsidRPr="00321D98">
        <w:rPr>
          <w:rFonts w:asciiTheme="minorHAnsi" w:hAnsiTheme="minorHAnsi"/>
          <w:sz w:val="28"/>
          <w:szCs w:val="28"/>
          <w:lang w:val="uk-UA"/>
        </w:rPr>
        <w:t>омпан</w:t>
      </w:r>
      <w:r w:rsidR="00884A53">
        <w:rPr>
          <w:rFonts w:asciiTheme="minorHAnsi" w:hAnsiTheme="minorHAnsi"/>
          <w:sz w:val="28"/>
          <w:szCs w:val="28"/>
          <w:lang w:val="uk-UA"/>
        </w:rPr>
        <w:t>і</w:t>
      </w:r>
      <w:r w:rsidR="00A12BDD" w:rsidRPr="00321D98">
        <w:rPr>
          <w:rFonts w:asciiTheme="minorHAnsi" w:hAnsiTheme="minorHAnsi"/>
          <w:sz w:val="28"/>
          <w:szCs w:val="28"/>
          <w:lang w:val="uk-UA"/>
        </w:rPr>
        <w:t>я _____________</w:t>
      </w:r>
      <w:r w:rsidR="00564D14" w:rsidRPr="00321D98">
        <w:rPr>
          <w:rFonts w:asciiTheme="minorHAnsi" w:hAnsiTheme="minorHAnsi"/>
          <w:sz w:val="28"/>
          <w:szCs w:val="28"/>
          <w:lang w:val="uk-UA"/>
        </w:rPr>
        <w:t>_____</w:t>
      </w:r>
      <w:r w:rsidR="009E52D0">
        <w:rPr>
          <w:rFonts w:asciiTheme="minorHAnsi" w:hAnsiTheme="minorHAnsi"/>
          <w:sz w:val="28"/>
          <w:szCs w:val="28"/>
          <w:lang w:val="en-US"/>
        </w:rPr>
        <w:t>________</w:t>
      </w:r>
    </w:p>
    <w:p w:rsidR="00DA279F" w:rsidRPr="009E52D0" w:rsidRDefault="00343D50" w:rsidP="002841EB">
      <w:pPr>
        <w:ind w:right="566"/>
        <w:jc w:val="both"/>
        <w:rPr>
          <w:rFonts w:asciiTheme="minorHAnsi" w:hAnsiTheme="minorHAnsi"/>
          <w:sz w:val="28"/>
          <w:szCs w:val="28"/>
          <w:lang w:val="en-US"/>
        </w:rPr>
      </w:pPr>
      <w:r w:rsidRPr="00343D50">
        <w:rPr>
          <w:rFonts w:asciiTheme="minorHAnsi" w:hAnsiTheme="minorHAnsi"/>
          <w:noProof/>
          <w:sz w:val="28"/>
          <w:szCs w:val="28"/>
          <w:lang w:val="en-US"/>
        </w:rPr>
        <w:drawing>
          <wp:inline distT="0" distB="0" distL="0" distR="0">
            <wp:extent cx="4055980" cy="154305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58" cy="156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2D0" w:rsidRDefault="009E52D0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9E52D0" w:rsidRPr="00321D98" w:rsidRDefault="009E52D0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564D14" w:rsidRPr="00321D98" w:rsidRDefault="00564D14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8C1493" w:rsidRPr="00321D98" w:rsidRDefault="00343D50" w:rsidP="002841EB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sectPr w:rsidR="008C1493" w:rsidRPr="00321D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9F" w:rsidRDefault="00DA279F" w:rsidP="00DA279F">
      <w:r>
        <w:separator/>
      </w:r>
    </w:p>
  </w:endnote>
  <w:endnote w:type="continuationSeparator" w:id="0">
    <w:p w:rsidR="00DA279F" w:rsidRDefault="00DA279F" w:rsidP="00DA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9F" w:rsidRDefault="00DA279F" w:rsidP="00DA279F">
      <w:r>
        <w:separator/>
      </w:r>
    </w:p>
  </w:footnote>
  <w:footnote w:type="continuationSeparator" w:id="0">
    <w:p w:rsidR="00DA279F" w:rsidRDefault="00DA279F" w:rsidP="00DA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F" w:rsidRDefault="00DA27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0"/>
    <w:rsid w:val="00052B3A"/>
    <w:rsid w:val="00093133"/>
    <w:rsid w:val="00174E98"/>
    <w:rsid w:val="00194EE5"/>
    <w:rsid w:val="001C7FD1"/>
    <w:rsid w:val="001F7CF9"/>
    <w:rsid w:val="00262AAD"/>
    <w:rsid w:val="00262C65"/>
    <w:rsid w:val="002638A3"/>
    <w:rsid w:val="002841EB"/>
    <w:rsid w:val="002A07BF"/>
    <w:rsid w:val="002B7DA9"/>
    <w:rsid w:val="00321D98"/>
    <w:rsid w:val="00343D50"/>
    <w:rsid w:val="003F510B"/>
    <w:rsid w:val="0045708E"/>
    <w:rsid w:val="004E309E"/>
    <w:rsid w:val="005469CF"/>
    <w:rsid w:val="00564D14"/>
    <w:rsid w:val="005B32FE"/>
    <w:rsid w:val="00607CEA"/>
    <w:rsid w:val="006F6884"/>
    <w:rsid w:val="007E77D3"/>
    <w:rsid w:val="008677FF"/>
    <w:rsid w:val="00884A53"/>
    <w:rsid w:val="00897485"/>
    <w:rsid w:val="009E52D0"/>
    <w:rsid w:val="009F4223"/>
    <w:rsid w:val="00A12BDD"/>
    <w:rsid w:val="00AA0982"/>
    <w:rsid w:val="00B01CB4"/>
    <w:rsid w:val="00BA4DC4"/>
    <w:rsid w:val="00BD6498"/>
    <w:rsid w:val="00C809F0"/>
    <w:rsid w:val="00C86AB6"/>
    <w:rsid w:val="00DA279F"/>
    <w:rsid w:val="00DF1D0F"/>
    <w:rsid w:val="00EB7ACD"/>
    <w:rsid w:val="00EF7365"/>
    <w:rsid w:val="00F70BAA"/>
    <w:rsid w:val="00FB333A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2C98"/>
  <w15:docId w15:val="{9AEE8092-39A6-465E-ABD3-4A2DE51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607CEA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A2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79F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27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79F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Oksana Kulyk</cp:lastModifiedBy>
  <cp:revision>5</cp:revision>
  <dcterms:created xsi:type="dcterms:W3CDTF">2020-12-11T08:15:00Z</dcterms:created>
  <dcterms:modified xsi:type="dcterms:W3CDTF">2021-04-08T13:46:00Z</dcterms:modified>
</cp:coreProperties>
</file>